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225" w:rsidRDefault="00D55225" w:rsidP="00D55225">
      <w:pPr>
        <w:pStyle w:val="NoSpacing"/>
      </w:pPr>
      <w:r>
        <w:t>Facebook posts:</w:t>
      </w:r>
    </w:p>
    <w:p w:rsidR="00D55225" w:rsidRDefault="00D55225" w:rsidP="00D55225">
      <w:pPr>
        <w:pStyle w:val="NoSpacing"/>
      </w:pPr>
    </w:p>
    <w:p w:rsidR="00D55225" w:rsidRDefault="00D55225" w:rsidP="00D55225">
      <w:pPr>
        <w:pStyle w:val="NoSpacing"/>
      </w:pPr>
      <w:r>
        <w:t>Be sure to save the picture under each post as a .jpg picture, to be uploaded with the post on Facebook.  Then, copy and paste the post’s wording onto your Facebook page, then attach the saved picture.</w:t>
      </w:r>
    </w:p>
    <w:p w:rsidR="00BB7E74" w:rsidRDefault="00BB7E74" w:rsidP="00D55225">
      <w:pPr>
        <w:pStyle w:val="NoSpacing"/>
      </w:pPr>
    </w:p>
    <w:p w:rsidR="00BB7E74" w:rsidRDefault="00BB7E74" w:rsidP="00D55225">
      <w:pPr>
        <w:pStyle w:val="NoSpacing"/>
      </w:pPr>
    </w:p>
    <w:p w:rsidR="00D55225" w:rsidRDefault="00D55225" w:rsidP="00BB7E74">
      <w:pPr>
        <w:pStyle w:val="NoSpacing"/>
        <w:jc w:val="center"/>
        <w:rPr>
          <w:b/>
        </w:rPr>
      </w:pPr>
      <w:r w:rsidRPr="00BB7E74">
        <w:rPr>
          <w:b/>
        </w:rPr>
        <w:t>Facebook Post #1</w:t>
      </w:r>
    </w:p>
    <w:p w:rsidR="00BB7E74" w:rsidRPr="00BB7E74" w:rsidRDefault="00BB7E74" w:rsidP="00BB7E74">
      <w:pPr>
        <w:pStyle w:val="NoSpacing"/>
        <w:jc w:val="center"/>
        <w:rPr>
          <w:b/>
        </w:rPr>
      </w:pPr>
    </w:p>
    <w:p w:rsidR="00D55225" w:rsidRDefault="00D55225" w:rsidP="00D55225">
      <w:pPr>
        <w:pStyle w:val="NoSpacing"/>
      </w:pPr>
      <w:r>
        <w:t>Ever wonder how you can make a difference for those in your community?  Mark your calendars for Saturday, September 29, 2018, and join your friends and neighbors at the Annual Friends of the Poor® Walk/Run, sponsored by the Society of St. Vincent de Paul.  For more information, or to register as a wal</w:t>
      </w:r>
      <w:r w:rsidR="002548DF">
        <w:t>ker, please check out our event</w:t>
      </w:r>
      <w:r>
        <w:t xml:space="preserve">s page at </w:t>
      </w:r>
      <w:hyperlink r:id="rId5" w:history="1">
        <w:r w:rsidRPr="00D44BCC">
          <w:rPr>
            <w:rStyle w:val="Hyperlink"/>
          </w:rPr>
          <w:t>www.fopwalk.org</w:t>
        </w:r>
      </w:hyperlink>
      <w:r>
        <w:t>.</w:t>
      </w:r>
    </w:p>
    <w:p w:rsidR="00BB7E74" w:rsidRDefault="00D55225" w:rsidP="00BB7E74">
      <w:pPr>
        <w:pStyle w:val="NoSpacing"/>
        <w:jc w:val="center"/>
      </w:pPr>
      <w:r w:rsidRPr="00D55225">
        <w:rPr>
          <w:noProof/>
        </w:rPr>
        <w:drawing>
          <wp:inline distT="0" distB="0" distL="0" distR="0">
            <wp:extent cx="2181225" cy="2181225"/>
            <wp:effectExtent l="0" t="0" r="9525" b="9525"/>
            <wp:docPr id="1" name="Picture 1" descr="M:\FOP Walk\2018 FOP Walk\T-shirts\T-shirt Artwork Final\White Shirts Final Artwork\2018 FOP shirt_front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OP Walk\2018 FOP Walk\T-shirts\T-shirt Artwork Final\White Shirts Final Artwork\2018 FOP shirt_front_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p>
    <w:p w:rsidR="00BB7E74" w:rsidRDefault="00BB7E74" w:rsidP="00D55225">
      <w:pPr>
        <w:pStyle w:val="NoSpacing"/>
      </w:pPr>
    </w:p>
    <w:p w:rsidR="00D55225" w:rsidRDefault="00BB7E74" w:rsidP="00BB7E74">
      <w:pPr>
        <w:pStyle w:val="NoSpacing"/>
        <w:jc w:val="center"/>
        <w:rPr>
          <w:b/>
        </w:rPr>
      </w:pPr>
      <w:r>
        <w:rPr>
          <w:b/>
        </w:rPr>
        <w:t>Facebook Post #2</w:t>
      </w:r>
    </w:p>
    <w:p w:rsidR="00BB7E74" w:rsidRPr="00BB7E74" w:rsidRDefault="00BB7E74" w:rsidP="00BB7E74">
      <w:pPr>
        <w:pStyle w:val="NoSpacing"/>
        <w:jc w:val="center"/>
        <w:rPr>
          <w:b/>
        </w:rPr>
      </w:pPr>
    </w:p>
    <w:p w:rsidR="00D55225" w:rsidRDefault="00D55225" w:rsidP="00D55225">
      <w:pPr>
        <w:pStyle w:val="NoSpacing"/>
      </w:pPr>
      <w:r>
        <w:t xml:space="preserve">Have you signed up for the Annual Friends of the Poor® Walk on Saturday, September 29, 2018?  All money raised will go to the Society of St. Vincent de Paul, so they can provide direct service to those in need locally.  To register as a walker, or get additional information, please check out our event page at </w:t>
      </w:r>
      <w:hyperlink r:id="rId7" w:history="1">
        <w:r w:rsidRPr="00D44BCC">
          <w:rPr>
            <w:rStyle w:val="Hyperlink"/>
          </w:rPr>
          <w:t>www.fopwalk.org</w:t>
        </w:r>
      </w:hyperlink>
      <w:r>
        <w:t>.</w:t>
      </w:r>
    </w:p>
    <w:p w:rsidR="00BB7E74" w:rsidRDefault="00BB7E74" w:rsidP="00BB7E74">
      <w:pPr>
        <w:pStyle w:val="NoSpacing"/>
        <w:jc w:val="center"/>
      </w:pPr>
      <w:r w:rsidRPr="00BB7E74">
        <w:rPr>
          <w:noProof/>
        </w:rPr>
        <w:drawing>
          <wp:inline distT="0" distB="0" distL="0" distR="0">
            <wp:extent cx="3571875" cy="2677551"/>
            <wp:effectExtent l="0" t="0" r="0" b="8890"/>
            <wp:docPr id="2" name="Picture 2" descr="M:\FOP Walk\photos\100_0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OP Walk\photos\100_05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3950" cy="2679106"/>
                    </a:xfrm>
                    <a:prstGeom prst="rect">
                      <a:avLst/>
                    </a:prstGeom>
                    <a:noFill/>
                    <a:ln>
                      <a:noFill/>
                    </a:ln>
                  </pic:spPr>
                </pic:pic>
              </a:graphicData>
            </a:graphic>
          </wp:inline>
        </w:drawing>
      </w:r>
    </w:p>
    <w:p w:rsidR="00BB7E74" w:rsidRDefault="00EE3983" w:rsidP="00BB7E74">
      <w:pPr>
        <w:pStyle w:val="NoSpacing"/>
        <w:jc w:val="center"/>
        <w:rPr>
          <w:b/>
        </w:rPr>
      </w:pPr>
      <w:r w:rsidRPr="00BB7E74">
        <w:rPr>
          <w:b/>
        </w:rPr>
        <w:lastRenderedPageBreak/>
        <w:t>Facebook Post #3</w:t>
      </w:r>
    </w:p>
    <w:p w:rsidR="00BB7E74" w:rsidRPr="00BB7E74" w:rsidRDefault="00BB7E74" w:rsidP="00BB7E74">
      <w:pPr>
        <w:pStyle w:val="NoSpacing"/>
        <w:jc w:val="center"/>
      </w:pPr>
    </w:p>
    <w:p w:rsidR="00EE3983" w:rsidRPr="00BB7E74" w:rsidRDefault="00EE3983" w:rsidP="00BB7E74">
      <w:pPr>
        <w:pStyle w:val="NoSpacing"/>
        <w:jc w:val="center"/>
        <w:rPr>
          <w:b/>
        </w:rPr>
      </w:pPr>
      <w:r>
        <w:t>Are you willing to help those in need?  One easy way to help those living in poverty is by supporting the Annual Friends of the Poor® Walk held by the Society of St. Vincent de Paul.  Held on Saturday, September 29, 2018, this event raises funds and awareness for those living in need.  All proceeds from this event will go to helping people in our very own community.  Please register</w:t>
      </w:r>
      <w:bookmarkStart w:id="0" w:name="_GoBack"/>
      <w:bookmarkEnd w:id="0"/>
      <w:r>
        <w:t xml:space="preserve"> to walk at </w:t>
      </w:r>
      <w:hyperlink r:id="rId9" w:history="1">
        <w:r w:rsidRPr="00D44BCC">
          <w:rPr>
            <w:rStyle w:val="Hyperlink"/>
          </w:rPr>
          <w:t>www.fopwalk.org</w:t>
        </w:r>
      </w:hyperlink>
      <w:r w:rsidR="00BB7E74">
        <w:t>.</w:t>
      </w:r>
    </w:p>
    <w:p w:rsidR="00BB7E74" w:rsidRDefault="00BB7E74" w:rsidP="00BB7E74">
      <w:pPr>
        <w:pStyle w:val="NoSpacing"/>
        <w:jc w:val="center"/>
      </w:pPr>
      <w:r>
        <w:rPr>
          <w:noProof/>
        </w:rPr>
        <w:drawing>
          <wp:inline distT="0" distB="0" distL="0" distR="0">
            <wp:extent cx="4170807" cy="2343150"/>
            <wp:effectExtent l="0" t="0" r="1270" b="0"/>
            <wp:docPr id="3" name="Picture 3" descr="M:\FOP Walk\photos\644x362 homepag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FOP Walk\photos\644x362 homepage pi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3035" cy="2344402"/>
                    </a:xfrm>
                    <a:prstGeom prst="rect">
                      <a:avLst/>
                    </a:prstGeom>
                    <a:noFill/>
                    <a:ln>
                      <a:noFill/>
                    </a:ln>
                  </pic:spPr>
                </pic:pic>
              </a:graphicData>
            </a:graphic>
          </wp:inline>
        </w:drawing>
      </w:r>
    </w:p>
    <w:p w:rsidR="00BB7E74" w:rsidRDefault="00BB7E74" w:rsidP="00D55225">
      <w:pPr>
        <w:pStyle w:val="NoSpacing"/>
      </w:pPr>
    </w:p>
    <w:p w:rsidR="00BB7E74" w:rsidRDefault="00BB7E74" w:rsidP="00D55225">
      <w:pPr>
        <w:pStyle w:val="NoSpacing"/>
      </w:pPr>
    </w:p>
    <w:p w:rsidR="00EE3983" w:rsidRDefault="00EE3983" w:rsidP="00BB7E74">
      <w:pPr>
        <w:pStyle w:val="NoSpacing"/>
        <w:jc w:val="center"/>
        <w:rPr>
          <w:b/>
        </w:rPr>
      </w:pPr>
      <w:r w:rsidRPr="00BB7E74">
        <w:rPr>
          <w:b/>
        </w:rPr>
        <w:t xml:space="preserve">Facebook </w:t>
      </w:r>
      <w:r w:rsidR="00BB7E74" w:rsidRPr="00BB7E74">
        <w:rPr>
          <w:b/>
        </w:rPr>
        <w:t>Post #4</w:t>
      </w:r>
    </w:p>
    <w:p w:rsidR="00BB7E74" w:rsidRPr="00BB7E74" w:rsidRDefault="00BB7E74" w:rsidP="00BB7E74">
      <w:pPr>
        <w:pStyle w:val="NoSpacing"/>
        <w:jc w:val="center"/>
        <w:rPr>
          <w:b/>
        </w:rPr>
      </w:pPr>
    </w:p>
    <w:p w:rsidR="00EE3983" w:rsidRDefault="00EE3983" w:rsidP="00D55225">
      <w:pPr>
        <w:pStyle w:val="NoSpacing"/>
      </w:pPr>
      <w:r>
        <w:t xml:space="preserve">Every Mile Counts!  When we walk, we make a difference.  All proceeds raised for the Friends of the Poor® Walk will stay local, to help those living in poverty.  To walk, sponsor, or donate, please go to </w:t>
      </w:r>
      <w:hyperlink r:id="rId11" w:history="1">
        <w:r w:rsidRPr="00D44BCC">
          <w:rPr>
            <w:rStyle w:val="Hyperlink"/>
          </w:rPr>
          <w:t>www.fopwalk.org</w:t>
        </w:r>
      </w:hyperlink>
      <w:r>
        <w:t>.</w:t>
      </w:r>
    </w:p>
    <w:p w:rsidR="00EE3983" w:rsidRDefault="00BB7E74" w:rsidP="00BB7E74">
      <w:pPr>
        <w:pStyle w:val="NoSpacing"/>
        <w:jc w:val="center"/>
      </w:pPr>
      <w:r>
        <w:rPr>
          <w:noProof/>
        </w:rPr>
        <w:drawing>
          <wp:inline distT="0" distB="0" distL="0" distR="0" wp14:anchorId="5D30CED8" wp14:editId="347C1401">
            <wp:extent cx="4848225" cy="2832671"/>
            <wp:effectExtent l="0" t="0" r="0" b="6350"/>
            <wp:docPr id="4" name="Picture 4" descr="M:\FOP Walk\photos\St. Richard_SVdP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FOP Walk\photos\St. Richard_SVdPUS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3359" cy="2835671"/>
                    </a:xfrm>
                    <a:prstGeom prst="rect">
                      <a:avLst/>
                    </a:prstGeom>
                    <a:noFill/>
                    <a:ln>
                      <a:noFill/>
                    </a:ln>
                  </pic:spPr>
                </pic:pic>
              </a:graphicData>
            </a:graphic>
          </wp:inline>
        </w:drawing>
      </w:r>
    </w:p>
    <w:p w:rsidR="00EE3983" w:rsidRDefault="00EE3983" w:rsidP="00D55225">
      <w:pPr>
        <w:pStyle w:val="NoSpacing"/>
      </w:pPr>
    </w:p>
    <w:p w:rsidR="00BB7E74" w:rsidRDefault="00BB7E74" w:rsidP="00D55225">
      <w:pPr>
        <w:pStyle w:val="NoSpacing"/>
      </w:pPr>
    </w:p>
    <w:p w:rsidR="00BB7E74" w:rsidRDefault="00BB7E74" w:rsidP="00D55225">
      <w:pPr>
        <w:pStyle w:val="NoSpacing"/>
      </w:pPr>
    </w:p>
    <w:p w:rsidR="00BB7E74" w:rsidRDefault="00BB7E74" w:rsidP="00D55225">
      <w:pPr>
        <w:pStyle w:val="NoSpacing"/>
      </w:pPr>
    </w:p>
    <w:p w:rsidR="00BB7E74" w:rsidRDefault="00BB7E74" w:rsidP="00D55225">
      <w:pPr>
        <w:pStyle w:val="NoSpacing"/>
      </w:pPr>
    </w:p>
    <w:p w:rsidR="00BB7E74" w:rsidRDefault="00BB7E74" w:rsidP="00BB7E74">
      <w:pPr>
        <w:pStyle w:val="NoSpacing"/>
        <w:jc w:val="center"/>
        <w:rPr>
          <w:b/>
        </w:rPr>
      </w:pPr>
      <w:r w:rsidRPr="00BB7E74">
        <w:rPr>
          <w:b/>
        </w:rPr>
        <w:t>Facebook Post #5</w:t>
      </w:r>
    </w:p>
    <w:p w:rsidR="00BB7E74" w:rsidRPr="00BB7E74" w:rsidRDefault="00BB7E74" w:rsidP="00BB7E74">
      <w:pPr>
        <w:pStyle w:val="NoSpacing"/>
        <w:jc w:val="center"/>
        <w:rPr>
          <w:b/>
        </w:rPr>
      </w:pPr>
    </w:p>
    <w:p w:rsidR="00EE3983" w:rsidRDefault="00EE3983" w:rsidP="00BB7E74">
      <w:pPr>
        <w:pStyle w:val="NoSpacing"/>
      </w:pPr>
      <w:r>
        <w:t xml:space="preserve">The 2018 Friends of the Poor® Walk is approaching fast!  However, it’s not too late to get involved.  By registering to walk, or donating today, you are helping those in poverty.  To learn more about this event, please go to </w:t>
      </w:r>
      <w:hyperlink r:id="rId13" w:history="1">
        <w:r w:rsidRPr="00D44BCC">
          <w:rPr>
            <w:rStyle w:val="Hyperlink"/>
          </w:rPr>
          <w:t>www.fopwalk.org</w:t>
        </w:r>
      </w:hyperlink>
      <w:r>
        <w:t>.</w:t>
      </w:r>
    </w:p>
    <w:p w:rsidR="00D55225" w:rsidRDefault="00BB7E74" w:rsidP="00BB7E74">
      <w:pPr>
        <w:pStyle w:val="NoSpacing"/>
        <w:jc w:val="center"/>
      </w:pPr>
      <w:r>
        <w:rPr>
          <w:noProof/>
        </w:rPr>
        <w:drawing>
          <wp:inline distT="0" distB="0" distL="0" distR="0">
            <wp:extent cx="3962400" cy="2400300"/>
            <wp:effectExtent l="0" t="0" r="0" b="0"/>
            <wp:docPr id="5" name="Picture 5" descr="M:\FOP Walk\photos\Fundraisi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FOP Walk\photos\Fundraising-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70187" cy="2405017"/>
                    </a:xfrm>
                    <a:prstGeom prst="rect">
                      <a:avLst/>
                    </a:prstGeom>
                    <a:noFill/>
                    <a:ln>
                      <a:noFill/>
                    </a:ln>
                  </pic:spPr>
                </pic:pic>
              </a:graphicData>
            </a:graphic>
          </wp:inline>
        </w:drawing>
      </w:r>
    </w:p>
    <w:p w:rsidR="00D55225" w:rsidRDefault="00D55225" w:rsidP="00D55225">
      <w:pPr>
        <w:pStyle w:val="NoSpacing"/>
      </w:pPr>
    </w:p>
    <w:sectPr w:rsidR="00D55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4B8E"/>
    <w:multiLevelType w:val="hybridMultilevel"/>
    <w:tmpl w:val="AAA29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25"/>
    <w:rsid w:val="000A3D86"/>
    <w:rsid w:val="002548DF"/>
    <w:rsid w:val="00BB7E74"/>
    <w:rsid w:val="00D55225"/>
    <w:rsid w:val="00EE3983"/>
    <w:rsid w:val="00FF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3217"/>
  <w15:chartTrackingRefBased/>
  <w15:docId w15:val="{59D5C02F-2037-4F40-857C-6D652B38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225"/>
    <w:pPr>
      <w:spacing w:after="0" w:line="240" w:lineRule="auto"/>
    </w:pPr>
  </w:style>
  <w:style w:type="character" w:styleId="Hyperlink">
    <w:name w:val="Hyperlink"/>
    <w:basedOn w:val="DefaultParagraphFont"/>
    <w:uiPriority w:val="99"/>
    <w:unhideWhenUsed/>
    <w:rsid w:val="00D552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opwalk.org" TargetMode="External"/><Relationship Id="rId3" Type="http://schemas.openxmlformats.org/officeDocument/2006/relationships/settings" Target="settings.xml"/><Relationship Id="rId7" Type="http://schemas.openxmlformats.org/officeDocument/2006/relationships/hyperlink" Target="http://www.fopwalk.or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opwalk.org" TargetMode="External"/><Relationship Id="rId5" Type="http://schemas.openxmlformats.org/officeDocument/2006/relationships/hyperlink" Target="http://www.fopwalk.or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fopwalk.or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Nathan</dc:creator>
  <cp:keywords/>
  <dc:description/>
  <cp:lastModifiedBy>Martin, Nathan</cp:lastModifiedBy>
  <cp:revision>4</cp:revision>
  <dcterms:created xsi:type="dcterms:W3CDTF">2018-06-07T12:55:00Z</dcterms:created>
  <dcterms:modified xsi:type="dcterms:W3CDTF">2018-06-07T14:32:00Z</dcterms:modified>
</cp:coreProperties>
</file>